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21" w:rsidRPr="000D52E5" w:rsidRDefault="00A31721" w:rsidP="00CA6576">
      <w:pPr>
        <w:pStyle w:val="a9"/>
        <w:jc w:val="center"/>
        <w:rPr>
          <w:rFonts w:ascii="Times New Roman" w:hAnsi="Times New Roman" w:cs="Times New Roman"/>
          <w:sz w:val="28"/>
          <w:szCs w:val="28"/>
        </w:rPr>
      </w:pPr>
      <w:r w:rsidRPr="000D52E5">
        <w:rPr>
          <w:rFonts w:ascii="Times New Roman" w:hAnsi="Times New Roman" w:cs="Times New Roman"/>
          <w:sz w:val="28"/>
          <w:szCs w:val="28"/>
        </w:rPr>
        <w:t xml:space="preserve">Совет депутатов  </w:t>
      </w:r>
      <w:r w:rsidR="00CA6576" w:rsidRPr="000D52E5">
        <w:rPr>
          <w:rFonts w:ascii="Times New Roman" w:hAnsi="Times New Roman" w:cs="Times New Roman"/>
          <w:sz w:val="28"/>
          <w:szCs w:val="28"/>
        </w:rPr>
        <w:t>Таловского</w:t>
      </w:r>
      <w:r w:rsidRPr="000D52E5">
        <w:rPr>
          <w:rFonts w:ascii="Times New Roman" w:hAnsi="Times New Roman" w:cs="Times New Roman"/>
          <w:sz w:val="28"/>
          <w:szCs w:val="28"/>
        </w:rPr>
        <w:t xml:space="preserve"> сельсовета</w:t>
      </w:r>
    </w:p>
    <w:p w:rsidR="00A31721" w:rsidRPr="000D52E5" w:rsidRDefault="00A31721" w:rsidP="00CA6576">
      <w:pPr>
        <w:pStyle w:val="a9"/>
        <w:jc w:val="center"/>
        <w:rPr>
          <w:rFonts w:ascii="Times New Roman" w:hAnsi="Times New Roman" w:cs="Times New Roman"/>
          <w:sz w:val="28"/>
          <w:szCs w:val="28"/>
        </w:rPr>
      </w:pPr>
      <w:r w:rsidRPr="000D52E5">
        <w:rPr>
          <w:rFonts w:ascii="Times New Roman" w:hAnsi="Times New Roman" w:cs="Times New Roman"/>
          <w:sz w:val="28"/>
          <w:szCs w:val="28"/>
        </w:rPr>
        <w:t>Змеиногорского района Алтайского края</w:t>
      </w:r>
    </w:p>
    <w:p w:rsidR="00A31721" w:rsidRPr="000D52E5" w:rsidRDefault="00A31721" w:rsidP="00A31721">
      <w:pPr>
        <w:jc w:val="center"/>
        <w:rPr>
          <w:rFonts w:ascii="Times New Roman" w:hAnsi="Times New Roman" w:cs="Times New Roman"/>
          <w:b/>
          <w:sz w:val="28"/>
          <w:szCs w:val="28"/>
        </w:rPr>
      </w:pPr>
    </w:p>
    <w:p w:rsidR="00A31721" w:rsidRPr="000D52E5" w:rsidRDefault="00A31721" w:rsidP="00A31721">
      <w:pPr>
        <w:pStyle w:val="6"/>
        <w:ind w:left="0"/>
        <w:rPr>
          <w:b w:val="0"/>
          <w:sz w:val="28"/>
          <w:szCs w:val="28"/>
        </w:rPr>
      </w:pPr>
      <w:r w:rsidRPr="000D52E5">
        <w:rPr>
          <w:b w:val="0"/>
          <w:sz w:val="28"/>
          <w:szCs w:val="28"/>
        </w:rPr>
        <w:t>Р Е Ш Е Н И Е</w:t>
      </w:r>
    </w:p>
    <w:p w:rsidR="00A31721" w:rsidRPr="000D52E5" w:rsidRDefault="00A31721" w:rsidP="00A31721">
      <w:pPr>
        <w:pStyle w:val="4"/>
        <w:rPr>
          <w:sz w:val="28"/>
          <w:szCs w:val="28"/>
        </w:rPr>
      </w:pPr>
    </w:p>
    <w:p w:rsidR="00A31721" w:rsidRPr="000D52E5" w:rsidRDefault="00A31721" w:rsidP="00A31721">
      <w:pPr>
        <w:pStyle w:val="4"/>
        <w:rPr>
          <w:sz w:val="28"/>
          <w:szCs w:val="28"/>
        </w:rPr>
      </w:pPr>
      <w:r w:rsidRPr="000D52E5">
        <w:rPr>
          <w:sz w:val="28"/>
          <w:szCs w:val="28"/>
        </w:rPr>
        <w:t xml:space="preserve"> </w:t>
      </w:r>
      <w:r w:rsidR="00CA6576" w:rsidRPr="000D52E5">
        <w:rPr>
          <w:sz w:val="28"/>
          <w:szCs w:val="28"/>
        </w:rPr>
        <w:t>21.06.2022</w:t>
      </w:r>
      <w:r w:rsidRPr="000D52E5">
        <w:rPr>
          <w:sz w:val="28"/>
          <w:szCs w:val="28"/>
        </w:rPr>
        <w:t xml:space="preserve">                                         </w:t>
      </w:r>
      <w:r w:rsidR="000D52E5" w:rsidRPr="000D52E5">
        <w:rPr>
          <w:sz w:val="28"/>
          <w:szCs w:val="28"/>
        </w:rPr>
        <w:t xml:space="preserve">        </w:t>
      </w:r>
      <w:r w:rsidRPr="000D52E5">
        <w:rPr>
          <w:sz w:val="28"/>
          <w:szCs w:val="28"/>
        </w:rPr>
        <w:t xml:space="preserve">    № </w:t>
      </w:r>
      <w:r w:rsidR="00CA6576" w:rsidRPr="000D52E5">
        <w:rPr>
          <w:sz w:val="28"/>
          <w:szCs w:val="28"/>
        </w:rPr>
        <w:t>22</w:t>
      </w:r>
      <w:r w:rsidRPr="000D52E5">
        <w:rPr>
          <w:sz w:val="28"/>
          <w:szCs w:val="28"/>
        </w:rPr>
        <w:t xml:space="preserve">                                      </w:t>
      </w:r>
      <w:r w:rsidR="00CA6576" w:rsidRPr="000D52E5">
        <w:rPr>
          <w:sz w:val="28"/>
          <w:szCs w:val="28"/>
        </w:rPr>
        <w:t>с. Таловка</w:t>
      </w:r>
      <w:r w:rsidRPr="000D52E5">
        <w:rPr>
          <w:sz w:val="28"/>
          <w:szCs w:val="28"/>
        </w:rPr>
        <w:t xml:space="preserve">  </w:t>
      </w:r>
    </w:p>
    <w:p w:rsidR="00C74A0E" w:rsidRPr="000D52E5" w:rsidRDefault="00C74A0E" w:rsidP="00CA6576">
      <w:pPr>
        <w:spacing w:after="0" w:line="240" w:lineRule="auto"/>
        <w:jc w:val="both"/>
        <w:rPr>
          <w:rFonts w:ascii="Times New Roman" w:eastAsia="Times New Roman" w:hAnsi="Times New Roman" w:cs="Times New Roman"/>
          <w:sz w:val="28"/>
          <w:szCs w:val="28"/>
        </w:rPr>
      </w:pPr>
    </w:p>
    <w:p w:rsidR="0072209E" w:rsidRPr="000D52E5" w:rsidRDefault="00B329D1" w:rsidP="0087340D">
      <w:pPr>
        <w:spacing w:after="0" w:line="240" w:lineRule="exact"/>
        <w:ind w:right="4253"/>
        <w:jc w:val="both"/>
        <w:rPr>
          <w:rFonts w:ascii="Times New Roman" w:eastAsia="Times New Roman" w:hAnsi="Times New Roman" w:cs="Times New Roman"/>
          <w:i/>
          <w:sz w:val="28"/>
          <w:szCs w:val="28"/>
        </w:rPr>
      </w:pPr>
      <w:bookmarkStart w:id="0" w:name="_GoBack"/>
      <w:bookmarkEnd w:id="0"/>
      <w:r w:rsidRPr="000D52E5">
        <w:rPr>
          <w:rFonts w:ascii="Times New Roman" w:eastAsia="Times New Roman" w:hAnsi="Times New Roman" w:cs="Times New Roman"/>
          <w:sz w:val="28"/>
          <w:szCs w:val="28"/>
        </w:rPr>
        <w:t>О</w:t>
      </w:r>
      <w:r w:rsidR="0087340D" w:rsidRPr="000D52E5">
        <w:rPr>
          <w:rFonts w:ascii="Times New Roman" w:eastAsia="Times New Roman" w:hAnsi="Times New Roman" w:cs="Times New Roman"/>
          <w:sz w:val="28"/>
          <w:szCs w:val="28"/>
        </w:rPr>
        <w:t>б</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утверждении</w:t>
      </w:r>
      <w:r w:rsidRPr="000D52E5">
        <w:rPr>
          <w:rFonts w:ascii="Times New Roman" w:eastAsia="Times New Roman" w:hAnsi="Times New Roman" w:cs="Times New Roman"/>
          <w:sz w:val="28"/>
          <w:szCs w:val="28"/>
        </w:rPr>
        <w:t xml:space="preserve"> П</w:t>
      </w:r>
      <w:r w:rsidR="0087340D" w:rsidRPr="000D52E5">
        <w:rPr>
          <w:rFonts w:ascii="Times New Roman" w:eastAsia="Times New Roman" w:hAnsi="Times New Roman" w:cs="Times New Roman"/>
          <w:sz w:val="28"/>
          <w:szCs w:val="28"/>
        </w:rPr>
        <w:t>орядка</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установления и оценки</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применения обязательных требований</w:t>
      </w:r>
      <w:r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устанавливаемых</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нормативными правовыми актами</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муниципального образования</w:t>
      </w:r>
      <w:r w:rsidR="00CA6576" w:rsidRPr="000D52E5">
        <w:rPr>
          <w:rFonts w:ascii="Times New Roman" w:eastAsia="Times New Roman" w:hAnsi="Times New Roman" w:cs="Times New Roman"/>
          <w:sz w:val="28"/>
          <w:szCs w:val="28"/>
        </w:rPr>
        <w:t xml:space="preserve"> </w:t>
      </w:r>
      <w:r w:rsidR="00CA6576" w:rsidRPr="000D52E5">
        <w:rPr>
          <w:rFonts w:ascii="Times New Roman" w:hAnsi="Times New Roman" w:cs="Times New Roman"/>
          <w:sz w:val="28"/>
          <w:szCs w:val="28"/>
        </w:rPr>
        <w:t>Таловский</w:t>
      </w:r>
      <w:r w:rsidR="00A31721" w:rsidRPr="000D52E5">
        <w:rPr>
          <w:rFonts w:ascii="Times New Roman" w:hAnsi="Times New Roman" w:cs="Times New Roman"/>
          <w:sz w:val="28"/>
          <w:szCs w:val="28"/>
        </w:rPr>
        <w:t xml:space="preserve"> сельсовет Змеиногорского района </w:t>
      </w:r>
      <w:r w:rsidR="0087340D" w:rsidRPr="000D52E5">
        <w:rPr>
          <w:rFonts w:ascii="Times New Roman" w:eastAsia="Times New Roman" w:hAnsi="Times New Roman" w:cs="Times New Roman"/>
          <w:sz w:val="28"/>
          <w:szCs w:val="28"/>
        </w:rPr>
        <w:t>Алтайского края</w:t>
      </w:r>
    </w:p>
    <w:p w:rsidR="0072209E" w:rsidRPr="000D52E5" w:rsidRDefault="0072209E">
      <w:pPr>
        <w:spacing w:after="0" w:line="240" w:lineRule="auto"/>
        <w:ind w:firstLine="709"/>
        <w:jc w:val="both"/>
        <w:rPr>
          <w:rFonts w:ascii="Times New Roman" w:eastAsia="Times New Roman" w:hAnsi="Times New Roman" w:cs="Times New Roman"/>
          <w:sz w:val="28"/>
          <w:szCs w:val="28"/>
        </w:rPr>
      </w:pPr>
    </w:p>
    <w:p w:rsidR="0072209E" w:rsidRPr="000D52E5" w:rsidRDefault="00B329D1">
      <w:pPr>
        <w:spacing w:after="0" w:line="240" w:lineRule="auto"/>
        <w:ind w:firstLine="709"/>
        <w:jc w:val="both"/>
        <w:rPr>
          <w:rFonts w:ascii="Times New Roman" w:eastAsia="Times New Roman" w:hAnsi="Times New Roman" w:cs="Times New Roman"/>
          <w:sz w:val="28"/>
          <w:szCs w:val="28"/>
        </w:rPr>
      </w:pPr>
      <w:r w:rsidRPr="000D52E5">
        <w:rPr>
          <w:rFonts w:ascii="Times New Roman" w:eastAsia="Times New Roman" w:hAnsi="Times New Roman" w:cs="Times New Roman"/>
          <w:sz w:val="28"/>
          <w:szCs w:val="28"/>
        </w:rPr>
        <w:t xml:space="preserve">В соответствии с </w:t>
      </w:r>
      <w:r w:rsidR="0087340D" w:rsidRPr="000D52E5">
        <w:rPr>
          <w:rFonts w:ascii="Times New Roman" w:eastAsia="Times New Roman" w:hAnsi="Times New Roman" w:cs="Times New Roman"/>
          <w:sz w:val="28"/>
          <w:szCs w:val="28"/>
        </w:rPr>
        <w:t xml:space="preserve">ч.5 ст.2 </w:t>
      </w:r>
      <w:r w:rsidRPr="000D52E5">
        <w:rPr>
          <w:rFonts w:ascii="Times New Roman" w:eastAsia="Times New Roman" w:hAnsi="Times New Roman" w:cs="Times New Roman"/>
          <w:sz w:val="28"/>
          <w:szCs w:val="28"/>
        </w:rPr>
        <w:t>Федеральн</w:t>
      </w:r>
      <w:r w:rsidR="0087340D" w:rsidRPr="000D52E5">
        <w:rPr>
          <w:rFonts w:ascii="Times New Roman" w:eastAsia="Times New Roman" w:hAnsi="Times New Roman" w:cs="Times New Roman"/>
          <w:sz w:val="28"/>
          <w:szCs w:val="28"/>
        </w:rPr>
        <w:t>ого</w:t>
      </w:r>
      <w:r w:rsidRPr="000D52E5">
        <w:rPr>
          <w:rFonts w:ascii="Times New Roman" w:eastAsia="Times New Roman" w:hAnsi="Times New Roman" w:cs="Times New Roman"/>
          <w:sz w:val="28"/>
          <w:szCs w:val="28"/>
        </w:rPr>
        <w:t xml:space="preserve"> закон</w:t>
      </w:r>
      <w:r w:rsidR="0087340D" w:rsidRPr="000D52E5">
        <w:rPr>
          <w:rFonts w:ascii="Times New Roman" w:eastAsia="Times New Roman" w:hAnsi="Times New Roman" w:cs="Times New Roman"/>
          <w:sz w:val="28"/>
          <w:szCs w:val="28"/>
        </w:rPr>
        <w:t>а</w:t>
      </w:r>
      <w:r w:rsidRPr="000D52E5">
        <w:rPr>
          <w:rFonts w:ascii="Times New Roman" w:eastAsia="Times New Roman" w:hAnsi="Times New Roman" w:cs="Times New Roman"/>
          <w:sz w:val="28"/>
          <w:szCs w:val="28"/>
        </w:rPr>
        <w:t xml:space="preserve">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______ Устава </w:t>
      </w:r>
      <w:r w:rsidR="0087340D" w:rsidRPr="000D52E5">
        <w:rPr>
          <w:rFonts w:ascii="Times New Roman" w:eastAsia="Times New Roman" w:hAnsi="Times New Roman" w:cs="Times New Roman"/>
          <w:sz w:val="28"/>
          <w:szCs w:val="28"/>
        </w:rPr>
        <w:t xml:space="preserve">муниципального образования </w:t>
      </w:r>
      <w:r w:rsidR="00CA6576" w:rsidRPr="000D52E5">
        <w:rPr>
          <w:rFonts w:ascii="Times New Roman" w:hAnsi="Times New Roman" w:cs="Times New Roman"/>
          <w:sz w:val="28"/>
          <w:szCs w:val="28"/>
        </w:rPr>
        <w:t xml:space="preserve">Таловский </w:t>
      </w:r>
      <w:r w:rsidR="00A31721" w:rsidRPr="000D52E5">
        <w:rPr>
          <w:rFonts w:ascii="Times New Roman" w:hAnsi="Times New Roman" w:cs="Times New Roman"/>
          <w:sz w:val="28"/>
          <w:szCs w:val="28"/>
        </w:rPr>
        <w:t>сельсовет Змеиногорского района Алтайского края</w:t>
      </w:r>
      <w:r w:rsidR="00FB3F88" w:rsidRPr="000D52E5">
        <w:rPr>
          <w:rFonts w:ascii="Times New Roman" w:eastAsia="Arial Unicode MS" w:hAnsi="Times New Roman" w:cs="Times New Roman"/>
          <w:i/>
          <w:color w:val="000000"/>
          <w:sz w:val="28"/>
          <w:szCs w:val="28"/>
        </w:rPr>
        <w:t xml:space="preserve">, </w:t>
      </w:r>
      <w:r w:rsidR="00FB3F88" w:rsidRPr="000D52E5">
        <w:rPr>
          <w:rFonts w:ascii="Times New Roman" w:eastAsia="Arial Unicode MS" w:hAnsi="Times New Roman" w:cs="Times New Roman"/>
          <w:color w:val="000000"/>
          <w:sz w:val="28"/>
          <w:szCs w:val="28"/>
        </w:rPr>
        <w:t xml:space="preserve">Совет депутатов </w:t>
      </w:r>
      <w:r w:rsidR="00CA6576" w:rsidRPr="000D52E5">
        <w:rPr>
          <w:rFonts w:ascii="Times New Roman" w:hAnsi="Times New Roman" w:cs="Times New Roman"/>
          <w:sz w:val="28"/>
          <w:szCs w:val="28"/>
        </w:rPr>
        <w:t xml:space="preserve">Таловского </w:t>
      </w:r>
      <w:r w:rsidR="00FB3F88" w:rsidRPr="000D52E5">
        <w:rPr>
          <w:rFonts w:ascii="Times New Roman" w:eastAsia="Arial Unicode MS" w:hAnsi="Times New Roman" w:cs="Times New Roman"/>
          <w:color w:val="000000"/>
          <w:sz w:val="28"/>
          <w:szCs w:val="28"/>
        </w:rPr>
        <w:t>сельсовета</w:t>
      </w:r>
      <w:r w:rsidR="00CA6576" w:rsidRPr="000D52E5">
        <w:rPr>
          <w:rFonts w:ascii="Times New Roman" w:eastAsia="Arial Unicode MS" w:hAnsi="Times New Roman" w:cs="Times New Roman"/>
          <w:color w:val="000000"/>
          <w:sz w:val="28"/>
          <w:szCs w:val="28"/>
        </w:rPr>
        <w:t xml:space="preserve"> </w:t>
      </w:r>
      <w:r w:rsidRPr="000D52E5">
        <w:rPr>
          <w:rFonts w:ascii="Times New Roman" w:eastAsia="Times New Roman" w:hAnsi="Times New Roman" w:cs="Times New Roman"/>
          <w:sz w:val="28"/>
          <w:szCs w:val="28"/>
        </w:rPr>
        <w:t>решил:</w:t>
      </w:r>
    </w:p>
    <w:p w:rsidR="0072209E" w:rsidRPr="000D52E5" w:rsidRDefault="00B329D1" w:rsidP="0078634C">
      <w:pPr>
        <w:spacing w:after="0" w:line="240" w:lineRule="auto"/>
        <w:ind w:firstLine="709"/>
        <w:jc w:val="both"/>
        <w:rPr>
          <w:rFonts w:ascii="Times New Roman" w:eastAsia="Times New Roman" w:hAnsi="Times New Roman" w:cs="Times New Roman"/>
          <w:sz w:val="28"/>
          <w:szCs w:val="28"/>
        </w:rPr>
      </w:pPr>
      <w:r w:rsidRPr="000D52E5">
        <w:rPr>
          <w:rFonts w:ascii="Times New Roman" w:eastAsia="Times New Roman" w:hAnsi="Times New Roman" w:cs="Times New Roman"/>
          <w:sz w:val="28"/>
          <w:szCs w:val="28"/>
        </w:rPr>
        <w:t>1. Утвердить Порядок установления и оценки применения обязательных требований, устанавливаемых нормативными правовыми актами муни</w:t>
      </w:r>
      <w:r w:rsidR="00FB3F88" w:rsidRPr="000D52E5">
        <w:rPr>
          <w:rFonts w:ascii="Times New Roman" w:eastAsia="Times New Roman" w:hAnsi="Times New Roman" w:cs="Times New Roman"/>
          <w:sz w:val="28"/>
          <w:szCs w:val="28"/>
        </w:rPr>
        <w:t xml:space="preserve">ципального образования </w:t>
      </w:r>
      <w:r w:rsidR="00CA6576" w:rsidRPr="000D52E5">
        <w:rPr>
          <w:rFonts w:ascii="Times New Roman" w:hAnsi="Times New Roman" w:cs="Times New Roman"/>
          <w:sz w:val="28"/>
          <w:szCs w:val="28"/>
        </w:rPr>
        <w:t xml:space="preserve">Таловский </w:t>
      </w:r>
      <w:r w:rsidR="00FB3F88" w:rsidRPr="000D52E5">
        <w:rPr>
          <w:rFonts w:ascii="Times New Roman" w:hAnsi="Times New Roman" w:cs="Times New Roman"/>
          <w:sz w:val="28"/>
          <w:szCs w:val="28"/>
        </w:rPr>
        <w:t xml:space="preserve">сельсовет Змеиногорского района </w:t>
      </w:r>
      <w:r w:rsidR="0087340D" w:rsidRPr="000D52E5">
        <w:rPr>
          <w:rFonts w:ascii="Times New Roman" w:eastAsia="Times New Roman" w:hAnsi="Times New Roman" w:cs="Times New Roman"/>
          <w:sz w:val="28"/>
          <w:szCs w:val="28"/>
        </w:rPr>
        <w:t xml:space="preserve">Алтайского края </w:t>
      </w:r>
      <w:r w:rsidRPr="000D52E5">
        <w:rPr>
          <w:rFonts w:ascii="Times New Roman" w:eastAsia="Times New Roman" w:hAnsi="Times New Roman" w:cs="Times New Roman"/>
          <w:sz w:val="28"/>
          <w:szCs w:val="28"/>
        </w:rPr>
        <w:t>(прил</w:t>
      </w:r>
      <w:r w:rsidR="0087340D" w:rsidRPr="000D52E5">
        <w:rPr>
          <w:rFonts w:ascii="Times New Roman" w:eastAsia="Times New Roman" w:hAnsi="Times New Roman" w:cs="Times New Roman"/>
          <w:sz w:val="28"/>
          <w:szCs w:val="28"/>
        </w:rPr>
        <w:t>ожение</w:t>
      </w:r>
      <w:r w:rsidRPr="000D52E5">
        <w:rPr>
          <w:rFonts w:ascii="Times New Roman" w:eastAsia="Times New Roman" w:hAnsi="Times New Roman" w:cs="Times New Roman"/>
          <w:sz w:val="28"/>
          <w:szCs w:val="28"/>
        </w:rPr>
        <w:t>).</w:t>
      </w:r>
    </w:p>
    <w:p w:rsidR="0072209E" w:rsidRPr="000D52E5" w:rsidRDefault="00B329D1" w:rsidP="0078634C">
      <w:pPr>
        <w:widowControl w:val="0"/>
        <w:spacing w:after="0" w:line="240" w:lineRule="auto"/>
        <w:ind w:firstLine="709"/>
        <w:jc w:val="both"/>
        <w:rPr>
          <w:rFonts w:ascii="Times New Roman" w:hAnsi="Times New Roman" w:cs="Times New Roman"/>
          <w:sz w:val="28"/>
          <w:szCs w:val="28"/>
        </w:rPr>
      </w:pPr>
      <w:r w:rsidRPr="000D52E5">
        <w:rPr>
          <w:rFonts w:ascii="Times New Roman" w:eastAsia="Times New Roman" w:hAnsi="Times New Roman" w:cs="Times New Roman"/>
          <w:sz w:val="28"/>
          <w:szCs w:val="28"/>
        </w:rPr>
        <w:t xml:space="preserve">2. </w:t>
      </w:r>
      <w:r w:rsidR="00FB3F88" w:rsidRPr="000D52E5">
        <w:rPr>
          <w:rFonts w:ascii="Times New Roman" w:hAnsi="Times New Roman" w:cs="Times New Roman"/>
          <w:sz w:val="28"/>
          <w:szCs w:val="28"/>
        </w:rPr>
        <w:t xml:space="preserve">Обнародовать </w:t>
      </w:r>
      <w:r w:rsidR="0078634C" w:rsidRPr="000D52E5">
        <w:rPr>
          <w:rFonts w:ascii="Times New Roman" w:hAnsi="Times New Roman" w:cs="Times New Roman"/>
          <w:sz w:val="28"/>
          <w:szCs w:val="28"/>
        </w:rPr>
        <w:t xml:space="preserve"> настоящее решени</w:t>
      </w:r>
      <w:r w:rsidR="00FB3F88" w:rsidRPr="000D52E5">
        <w:rPr>
          <w:rFonts w:ascii="Times New Roman" w:hAnsi="Times New Roman" w:cs="Times New Roman"/>
          <w:sz w:val="28"/>
          <w:szCs w:val="28"/>
        </w:rPr>
        <w:t>е в установленном порядке</w:t>
      </w:r>
      <w:r w:rsidR="0078634C" w:rsidRPr="000D52E5">
        <w:rPr>
          <w:rFonts w:ascii="Times New Roman" w:hAnsi="Times New Roman" w:cs="Times New Roman"/>
          <w:sz w:val="28"/>
          <w:szCs w:val="28"/>
        </w:rPr>
        <w:t>.</w:t>
      </w:r>
    </w:p>
    <w:p w:rsidR="000D52E5" w:rsidRPr="000D52E5" w:rsidRDefault="000D52E5" w:rsidP="000D52E5">
      <w:pPr>
        <w:jc w:val="both"/>
        <w:rPr>
          <w:rFonts w:ascii="Times New Roman" w:eastAsia="Times New Roman" w:hAnsi="Times New Roman" w:cs="Times New Roman"/>
          <w:i/>
          <w:sz w:val="28"/>
          <w:szCs w:val="28"/>
        </w:rPr>
      </w:pPr>
      <w:r w:rsidRPr="000D52E5">
        <w:rPr>
          <w:rFonts w:ascii="Times New Roman" w:hAnsi="Times New Roman" w:cs="Times New Roman"/>
          <w:sz w:val="28"/>
          <w:szCs w:val="28"/>
        </w:rPr>
        <w:t xml:space="preserve">          3. Направить Порядок установления и оценки применения обязательных требований, устанавливаемых нормативными правовыми актами муниципального образования Таловский сельсовет Змеиногорского района </w:t>
      </w:r>
      <w:r w:rsidRPr="000D52E5">
        <w:rPr>
          <w:rFonts w:ascii="Times New Roman" w:eastAsia="Times New Roman" w:hAnsi="Times New Roman" w:cs="Times New Roman"/>
          <w:sz w:val="28"/>
          <w:szCs w:val="28"/>
        </w:rPr>
        <w:t>Алтайского края</w:t>
      </w:r>
      <w:r w:rsidRPr="000D52E5">
        <w:rPr>
          <w:rFonts w:ascii="Times New Roman" w:eastAsia="Times New Roman" w:hAnsi="Times New Roman" w:cs="Times New Roman"/>
          <w:i/>
          <w:sz w:val="28"/>
          <w:szCs w:val="28"/>
        </w:rPr>
        <w:t xml:space="preserve"> </w:t>
      </w:r>
      <w:r w:rsidRPr="000D52E5">
        <w:rPr>
          <w:rFonts w:ascii="Times New Roman" w:hAnsi="Times New Roman" w:cs="Times New Roman"/>
          <w:sz w:val="28"/>
          <w:szCs w:val="28"/>
        </w:rPr>
        <w:t>на подписание в установленном порядке главе сельсовета Зубову А.И.</w:t>
      </w:r>
    </w:p>
    <w:p w:rsidR="0087340D" w:rsidRPr="000D52E5" w:rsidRDefault="0087340D" w:rsidP="0078634C">
      <w:pPr>
        <w:spacing w:after="0" w:line="240" w:lineRule="auto"/>
        <w:ind w:firstLine="709"/>
        <w:jc w:val="both"/>
        <w:rPr>
          <w:rFonts w:ascii="Times New Roman" w:eastAsia="Times New Roman" w:hAnsi="Times New Roman" w:cs="Times New Roman"/>
          <w:sz w:val="28"/>
          <w:szCs w:val="28"/>
        </w:rPr>
      </w:pPr>
      <w:r w:rsidRPr="000D52E5">
        <w:rPr>
          <w:rFonts w:ascii="Times New Roman" w:eastAsia="Times New Roman" w:hAnsi="Times New Roman" w:cs="Times New Roman"/>
          <w:sz w:val="28"/>
          <w:szCs w:val="28"/>
        </w:rPr>
        <w:t xml:space="preserve">3. Контроль за исполнением решения возложить </w:t>
      </w:r>
      <w:r w:rsidR="00C74A0E" w:rsidRPr="000D52E5">
        <w:rPr>
          <w:rFonts w:ascii="Times New Roman" w:eastAsia="Arial Unicode MS" w:hAnsi="Times New Roman" w:cs="Times New Roman"/>
          <w:color w:val="000000"/>
          <w:sz w:val="28"/>
          <w:szCs w:val="28"/>
        </w:rPr>
        <w:t xml:space="preserve">на </w:t>
      </w:r>
      <w:r w:rsidR="00FB3F88" w:rsidRPr="000D52E5">
        <w:rPr>
          <w:rFonts w:ascii="Times New Roman" w:eastAsia="Arial Unicode MS" w:hAnsi="Times New Roman" w:cs="Times New Roman"/>
          <w:color w:val="000000"/>
          <w:sz w:val="28"/>
          <w:szCs w:val="28"/>
        </w:rPr>
        <w:t xml:space="preserve">постоянную комиссию законности и правопорядка ( </w:t>
      </w:r>
      <w:r w:rsidR="00CA6576" w:rsidRPr="000D52E5">
        <w:rPr>
          <w:rFonts w:ascii="Times New Roman" w:eastAsia="Arial Unicode MS" w:hAnsi="Times New Roman" w:cs="Times New Roman"/>
          <w:color w:val="000000"/>
          <w:sz w:val="28"/>
          <w:szCs w:val="28"/>
        </w:rPr>
        <w:t>М.А. Коновалов</w:t>
      </w:r>
      <w:r w:rsidR="00FB3F88" w:rsidRPr="000D52E5">
        <w:rPr>
          <w:rFonts w:ascii="Times New Roman" w:eastAsia="Arial Unicode MS" w:hAnsi="Times New Roman" w:cs="Times New Roman"/>
          <w:color w:val="000000"/>
          <w:sz w:val="28"/>
          <w:szCs w:val="28"/>
        </w:rPr>
        <w:t>)</w:t>
      </w:r>
    </w:p>
    <w:p w:rsidR="0072209E" w:rsidRPr="000D52E5" w:rsidRDefault="0072209E" w:rsidP="0078634C">
      <w:pPr>
        <w:spacing w:after="0" w:line="240" w:lineRule="exact"/>
        <w:jc w:val="both"/>
        <w:rPr>
          <w:rFonts w:ascii="Times New Roman" w:eastAsia="Times New Roman" w:hAnsi="Times New Roman" w:cs="Times New Roman"/>
          <w:sz w:val="28"/>
          <w:szCs w:val="28"/>
        </w:rPr>
      </w:pPr>
    </w:p>
    <w:p w:rsidR="0078634C" w:rsidRDefault="0078634C" w:rsidP="0078634C">
      <w:pPr>
        <w:spacing w:after="0" w:line="240" w:lineRule="exact"/>
        <w:jc w:val="both"/>
        <w:rPr>
          <w:rFonts w:ascii="Times New Roman" w:eastAsia="Times New Roman" w:hAnsi="Times New Roman" w:cs="Times New Roman"/>
          <w:sz w:val="28"/>
          <w:szCs w:val="28"/>
        </w:rPr>
      </w:pPr>
    </w:p>
    <w:p w:rsidR="000D52E5" w:rsidRPr="000D52E5" w:rsidRDefault="000D52E5" w:rsidP="0078634C">
      <w:pPr>
        <w:spacing w:after="0" w:line="240" w:lineRule="exact"/>
        <w:jc w:val="both"/>
        <w:rPr>
          <w:rFonts w:ascii="Times New Roman" w:eastAsia="Times New Roman" w:hAnsi="Times New Roman" w:cs="Times New Roman"/>
          <w:sz w:val="28"/>
          <w:szCs w:val="28"/>
        </w:rPr>
      </w:pPr>
    </w:p>
    <w:p w:rsidR="0078634C" w:rsidRPr="000D52E5" w:rsidRDefault="0078634C" w:rsidP="00FB3F88">
      <w:pPr>
        <w:widowControl w:val="0"/>
        <w:spacing w:after="0" w:line="240" w:lineRule="auto"/>
        <w:rPr>
          <w:rFonts w:ascii="Times New Roman" w:hAnsi="Times New Roman" w:cs="Times New Roman"/>
          <w:sz w:val="28"/>
          <w:szCs w:val="28"/>
        </w:rPr>
      </w:pPr>
      <w:r w:rsidRPr="000D52E5">
        <w:rPr>
          <w:rFonts w:ascii="Times New Roman" w:hAnsi="Times New Roman" w:cs="Times New Roman"/>
          <w:sz w:val="28"/>
          <w:szCs w:val="28"/>
        </w:rPr>
        <w:t xml:space="preserve">Председатель </w:t>
      </w:r>
      <w:r w:rsidR="00FB3F88" w:rsidRPr="000D52E5">
        <w:rPr>
          <w:rFonts w:ascii="Times New Roman" w:hAnsi="Times New Roman" w:cs="Times New Roman"/>
          <w:sz w:val="28"/>
          <w:szCs w:val="28"/>
        </w:rPr>
        <w:t xml:space="preserve">Совета депутатов                                   </w:t>
      </w:r>
      <w:r w:rsidR="00CA6576" w:rsidRPr="000D52E5">
        <w:rPr>
          <w:rFonts w:ascii="Times New Roman" w:hAnsi="Times New Roman" w:cs="Times New Roman"/>
          <w:sz w:val="28"/>
          <w:szCs w:val="28"/>
        </w:rPr>
        <w:t xml:space="preserve">                        </w:t>
      </w:r>
      <w:r w:rsidR="00FB3F88" w:rsidRPr="000D52E5">
        <w:rPr>
          <w:rFonts w:ascii="Times New Roman" w:hAnsi="Times New Roman" w:cs="Times New Roman"/>
          <w:sz w:val="28"/>
          <w:szCs w:val="28"/>
        </w:rPr>
        <w:t xml:space="preserve"> </w:t>
      </w:r>
      <w:r w:rsidR="00CA6576" w:rsidRPr="000D52E5">
        <w:rPr>
          <w:rFonts w:ascii="Times New Roman" w:hAnsi="Times New Roman" w:cs="Times New Roman"/>
          <w:sz w:val="28"/>
          <w:szCs w:val="28"/>
        </w:rPr>
        <w:t>Т.А. Дубинина</w:t>
      </w:r>
    </w:p>
    <w:p w:rsidR="00FB3F88" w:rsidRPr="000D52E5" w:rsidRDefault="00FB3F88" w:rsidP="00FB3F88">
      <w:pPr>
        <w:spacing w:after="0" w:line="240" w:lineRule="auto"/>
        <w:jc w:val="both"/>
        <w:rPr>
          <w:rFonts w:ascii="Times New Roman" w:eastAsia="Times New Roman" w:hAnsi="Times New Roman" w:cs="Times New Roman"/>
          <w:sz w:val="28"/>
          <w:szCs w:val="28"/>
        </w:rPr>
      </w:pPr>
    </w:p>
    <w:p w:rsidR="0072209E" w:rsidRPr="00965531" w:rsidRDefault="0072209E">
      <w:pPr>
        <w:spacing w:after="0" w:line="240" w:lineRule="auto"/>
        <w:ind w:firstLine="709"/>
        <w:jc w:val="both"/>
        <w:rPr>
          <w:rFonts w:ascii="Times New Roman" w:eastAsia="Times New Roman" w:hAnsi="Times New Roman" w:cs="Times New Roman"/>
          <w:sz w:val="24"/>
          <w:szCs w:val="24"/>
        </w:rPr>
      </w:pPr>
    </w:p>
    <w:p w:rsidR="0087340D" w:rsidRPr="00965531" w:rsidRDefault="0087340D">
      <w:pPr>
        <w:spacing w:after="0" w:line="240" w:lineRule="auto"/>
        <w:ind w:firstLine="709"/>
        <w:jc w:val="both"/>
        <w:rPr>
          <w:rFonts w:ascii="Times New Roman" w:eastAsia="Times New Roman" w:hAnsi="Times New Roman" w:cs="Times New Roman"/>
          <w:sz w:val="24"/>
          <w:szCs w:val="24"/>
        </w:rPr>
      </w:pPr>
    </w:p>
    <w:p w:rsidR="0078634C" w:rsidRPr="00965531" w:rsidRDefault="0078634C">
      <w:pPr>
        <w:spacing w:after="0" w:line="240" w:lineRule="auto"/>
        <w:ind w:firstLine="709"/>
        <w:jc w:val="both"/>
        <w:rPr>
          <w:rFonts w:ascii="Times New Roman" w:eastAsia="Times New Roman" w:hAnsi="Times New Roman" w:cs="Times New Roman"/>
          <w:sz w:val="24"/>
          <w:szCs w:val="24"/>
        </w:rPr>
      </w:pPr>
    </w:p>
    <w:p w:rsidR="0087340D" w:rsidRPr="00965531" w:rsidRDefault="0087340D">
      <w:pPr>
        <w:spacing w:after="0" w:line="240" w:lineRule="auto"/>
        <w:ind w:firstLine="709"/>
        <w:jc w:val="both"/>
        <w:rPr>
          <w:rFonts w:ascii="Times New Roman" w:eastAsia="Times New Roman" w:hAnsi="Times New Roman" w:cs="Times New Roman"/>
          <w:sz w:val="24"/>
          <w:szCs w:val="24"/>
        </w:rPr>
      </w:pPr>
    </w:p>
    <w:p w:rsidR="0087340D" w:rsidRPr="00965531" w:rsidRDefault="0087340D">
      <w:pPr>
        <w:spacing w:after="0" w:line="240" w:lineRule="auto"/>
        <w:ind w:firstLine="709"/>
        <w:jc w:val="both"/>
        <w:rPr>
          <w:rFonts w:ascii="Times New Roman" w:eastAsia="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EC4F17" w:rsidRPr="00965531" w:rsidRDefault="00EC4F17" w:rsidP="000D52E5">
      <w:pPr>
        <w:widowControl w:val="0"/>
        <w:spacing w:after="0" w:line="240" w:lineRule="auto"/>
        <w:jc w:val="both"/>
        <w:rPr>
          <w:rFonts w:ascii="Times New Roman" w:hAnsi="Times New Roman" w:cs="Times New Roman"/>
          <w:sz w:val="24"/>
          <w:szCs w:val="24"/>
        </w:rPr>
      </w:pPr>
    </w:p>
    <w:p w:rsidR="0078634C" w:rsidRPr="000D52E5" w:rsidRDefault="0078634C" w:rsidP="0078634C">
      <w:pPr>
        <w:widowControl w:val="0"/>
        <w:spacing w:after="0" w:line="240" w:lineRule="auto"/>
        <w:ind w:left="5529"/>
        <w:jc w:val="both"/>
        <w:rPr>
          <w:rFonts w:ascii="Times New Roman" w:hAnsi="Times New Roman" w:cs="Times New Roman"/>
          <w:sz w:val="26"/>
          <w:szCs w:val="26"/>
        </w:rPr>
      </w:pPr>
      <w:r w:rsidRPr="000D52E5">
        <w:rPr>
          <w:rFonts w:ascii="Times New Roman" w:hAnsi="Times New Roman" w:cs="Times New Roman"/>
          <w:sz w:val="26"/>
          <w:szCs w:val="26"/>
        </w:rPr>
        <w:lastRenderedPageBreak/>
        <w:t xml:space="preserve">Приложение </w:t>
      </w:r>
    </w:p>
    <w:p w:rsidR="0078634C" w:rsidRPr="000D52E5" w:rsidRDefault="00FB3F88" w:rsidP="000D52E5">
      <w:pPr>
        <w:widowControl w:val="0"/>
        <w:spacing w:after="0" w:line="240" w:lineRule="auto"/>
        <w:ind w:left="5529"/>
        <w:jc w:val="both"/>
        <w:rPr>
          <w:rFonts w:ascii="Times New Roman" w:hAnsi="Times New Roman" w:cs="Times New Roman"/>
          <w:sz w:val="26"/>
          <w:szCs w:val="26"/>
        </w:rPr>
      </w:pPr>
      <w:r w:rsidRPr="000D52E5">
        <w:rPr>
          <w:rFonts w:ascii="Times New Roman" w:hAnsi="Times New Roman" w:cs="Times New Roman"/>
          <w:sz w:val="26"/>
          <w:szCs w:val="26"/>
        </w:rPr>
        <w:t xml:space="preserve">к решению Совета депутатов </w:t>
      </w:r>
      <w:r w:rsidR="00CA6576" w:rsidRPr="000D52E5">
        <w:rPr>
          <w:rFonts w:ascii="Times New Roman" w:hAnsi="Times New Roman" w:cs="Times New Roman"/>
          <w:sz w:val="26"/>
          <w:szCs w:val="26"/>
        </w:rPr>
        <w:t xml:space="preserve">Таловского </w:t>
      </w:r>
      <w:r w:rsidRPr="000D52E5">
        <w:rPr>
          <w:rFonts w:ascii="Times New Roman" w:hAnsi="Times New Roman" w:cs="Times New Roman"/>
          <w:sz w:val="26"/>
          <w:szCs w:val="26"/>
        </w:rPr>
        <w:t xml:space="preserve">сельсовета </w:t>
      </w:r>
      <w:r w:rsidR="000D52E5" w:rsidRPr="000D52E5">
        <w:rPr>
          <w:rFonts w:ascii="Times New Roman" w:hAnsi="Times New Roman" w:cs="Times New Roman"/>
          <w:sz w:val="26"/>
          <w:szCs w:val="26"/>
        </w:rPr>
        <w:t xml:space="preserve"> </w:t>
      </w:r>
      <w:r w:rsidR="0078634C" w:rsidRPr="000D52E5">
        <w:rPr>
          <w:rFonts w:ascii="Times New Roman" w:hAnsi="Times New Roman" w:cs="Times New Roman"/>
          <w:sz w:val="26"/>
          <w:szCs w:val="26"/>
        </w:rPr>
        <w:t>от</w:t>
      </w:r>
      <w:r w:rsidR="00CA6576" w:rsidRPr="000D52E5">
        <w:rPr>
          <w:rFonts w:ascii="Times New Roman" w:hAnsi="Times New Roman" w:cs="Times New Roman"/>
          <w:sz w:val="26"/>
          <w:szCs w:val="26"/>
        </w:rPr>
        <w:t xml:space="preserve"> </w:t>
      </w:r>
      <w:r w:rsidR="0078634C" w:rsidRPr="000D52E5">
        <w:rPr>
          <w:rFonts w:ascii="Times New Roman" w:hAnsi="Times New Roman" w:cs="Times New Roman"/>
          <w:sz w:val="26"/>
          <w:szCs w:val="26"/>
        </w:rPr>
        <w:t xml:space="preserve"> </w:t>
      </w:r>
      <w:r w:rsidR="00CA6576" w:rsidRPr="000D52E5">
        <w:rPr>
          <w:rFonts w:ascii="Times New Roman" w:hAnsi="Times New Roman" w:cs="Times New Roman"/>
          <w:sz w:val="26"/>
          <w:szCs w:val="26"/>
        </w:rPr>
        <w:t>21.06.2022</w:t>
      </w:r>
      <w:r w:rsidR="0078634C" w:rsidRPr="000D52E5">
        <w:rPr>
          <w:rFonts w:ascii="Times New Roman" w:hAnsi="Times New Roman" w:cs="Times New Roman"/>
          <w:sz w:val="26"/>
          <w:szCs w:val="26"/>
        </w:rPr>
        <w:t xml:space="preserve"> </w:t>
      </w:r>
      <w:r w:rsidR="00CA6576" w:rsidRPr="000D52E5">
        <w:rPr>
          <w:rFonts w:ascii="Times New Roman" w:hAnsi="Times New Roman" w:cs="Times New Roman"/>
          <w:sz w:val="26"/>
          <w:szCs w:val="26"/>
        </w:rPr>
        <w:t xml:space="preserve"> </w:t>
      </w:r>
      <w:r w:rsidR="0078634C" w:rsidRPr="000D52E5">
        <w:rPr>
          <w:rFonts w:ascii="Times New Roman" w:hAnsi="Times New Roman" w:cs="Times New Roman"/>
          <w:sz w:val="26"/>
          <w:szCs w:val="26"/>
        </w:rPr>
        <w:t xml:space="preserve">№ </w:t>
      </w:r>
      <w:r w:rsidR="00CA6576" w:rsidRPr="000D52E5">
        <w:rPr>
          <w:rFonts w:ascii="Times New Roman" w:hAnsi="Times New Roman" w:cs="Times New Roman"/>
          <w:sz w:val="26"/>
          <w:szCs w:val="26"/>
        </w:rPr>
        <w:t>22</w:t>
      </w:r>
    </w:p>
    <w:p w:rsidR="0072209E" w:rsidRPr="000D52E5" w:rsidRDefault="0072209E">
      <w:pPr>
        <w:spacing w:after="0" w:line="240" w:lineRule="auto"/>
        <w:ind w:firstLine="709"/>
        <w:jc w:val="both"/>
        <w:rPr>
          <w:rFonts w:ascii="Times New Roman" w:eastAsia="Times New Roman" w:hAnsi="Times New Roman" w:cs="Times New Roman"/>
          <w:sz w:val="26"/>
          <w:szCs w:val="26"/>
        </w:rPr>
      </w:pPr>
    </w:p>
    <w:p w:rsidR="0072209E" w:rsidRPr="000D52E5" w:rsidRDefault="00B329D1">
      <w:pPr>
        <w:spacing w:after="0" w:line="240" w:lineRule="auto"/>
        <w:jc w:val="center"/>
        <w:rPr>
          <w:rFonts w:ascii="Times New Roman" w:eastAsia="Times New Roman" w:hAnsi="Times New Roman" w:cs="Times New Roman"/>
          <w:b/>
          <w:sz w:val="26"/>
          <w:szCs w:val="26"/>
        </w:rPr>
      </w:pPr>
      <w:r w:rsidRPr="000D52E5">
        <w:rPr>
          <w:rFonts w:ascii="Times New Roman" w:eastAsia="Times New Roman" w:hAnsi="Times New Roman" w:cs="Times New Roman"/>
          <w:b/>
          <w:sz w:val="26"/>
          <w:szCs w:val="26"/>
        </w:rPr>
        <w:t>Порядок</w:t>
      </w:r>
    </w:p>
    <w:p w:rsidR="0072209E" w:rsidRPr="000D52E5" w:rsidRDefault="00B329D1" w:rsidP="00CA6576">
      <w:pPr>
        <w:spacing w:after="0" w:line="240" w:lineRule="auto"/>
        <w:jc w:val="center"/>
        <w:rPr>
          <w:rFonts w:ascii="Times New Roman" w:eastAsia="Times New Roman" w:hAnsi="Times New Roman" w:cs="Times New Roman"/>
          <w:b/>
          <w:sz w:val="26"/>
          <w:szCs w:val="26"/>
        </w:rPr>
      </w:pPr>
      <w:r w:rsidRPr="000D52E5">
        <w:rPr>
          <w:rFonts w:ascii="Times New Roman" w:eastAsia="Times New Roman" w:hAnsi="Times New Roman" w:cs="Times New Roman"/>
          <w:b/>
          <w:sz w:val="26"/>
          <w:szCs w:val="26"/>
        </w:rPr>
        <w:t>установления и оценки применения обязательных</w:t>
      </w:r>
      <w:r w:rsidR="00CA6576" w:rsidRPr="000D52E5">
        <w:rPr>
          <w:rFonts w:ascii="Times New Roman" w:eastAsia="Times New Roman" w:hAnsi="Times New Roman" w:cs="Times New Roman"/>
          <w:b/>
          <w:sz w:val="26"/>
          <w:szCs w:val="26"/>
        </w:rPr>
        <w:t xml:space="preserve"> </w:t>
      </w:r>
      <w:r w:rsidRPr="000D52E5">
        <w:rPr>
          <w:rFonts w:ascii="Times New Roman" w:eastAsia="Times New Roman" w:hAnsi="Times New Roman" w:cs="Times New Roman"/>
          <w:b/>
          <w:sz w:val="26"/>
          <w:szCs w:val="26"/>
        </w:rPr>
        <w:t>требований, устанавливаемых нормативными правовыми</w:t>
      </w:r>
      <w:r w:rsidR="00CA6576" w:rsidRPr="000D52E5">
        <w:rPr>
          <w:rFonts w:ascii="Times New Roman" w:eastAsia="Times New Roman" w:hAnsi="Times New Roman" w:cs="Times New Roman"/>
          <w:b/>
          <w:sz w:val="26"/>
          <w:szCs w:val="26"/>
        </w:rPr>
        <w:t xml:space="preserve"> </w:t>
      </w:r>
      <w:r w:rsidRPr="000D52E5">
        <w:rPr>
          <w:rFonts w:ascii="Times New Roman" w:eastAsia="Times New Roman" w:hAnsi="Times New Roman" w:cs="Times New Roman"/>
          <w:b/>
          <w:sz w:val="26"/>
          <w:szCs w:val="26"/>
        </w:rPr>
        <w:t xml:space="preserve">актами муниципального образования </w:t>
      </w:r>
      <w:r w:rsidR="00CA6576" w:rsidRPr="000D52E5">
        <w:rPr>
          <w:rFonts w:ascii="Times New Roman" w:hAnsi="Times New Roman" w:cs="Times New Roman"/>
          <w:b/>
          <w:sz w:val="26"/>
          <w:szCs w:val="26"/>
        </w:rPr>
        <w:t>Таловский</w:t>
      </w:r>
      <w:r w:rsidR="00CA6576" w:rsidRPr="000D52E5">
        <w:rPr>
          <w:rFonts w:ascii="Times New Roman" w:hAnsi="Times New Roman" w:cs="Times New Roman"/>
          <w:sz w:val="26"/>
          <w:szCs w:val="26"/>
        </w:rPr>
        <w:t xml:space="preserve"> </w:t>
      </w:r>
      <w:r w:rsidR="00FB3F88" w:rsidRPr="000D52E5">
        <w:rPr>
          <w:rFonts w:ascii="Times New Roman" w:hAnsi="Times New Roman" w:cs="Times New Roman"/>
          <w:b/>
          <w:sz w:val="26"/>
          <w:szCs w:val="26"/>
        </w:rPr>
        <w:t>сельсовет Змеиногорского района Алтайского края</w:t>
      </w:r>
    </w:p>
    <w:p w:rsidR="0072209E" w:rsidRPr="000D52E5" w:rsidRDefault="0072209E">
      <w:pPr>
        <w:spacing w:after="0" w:line="240" w:lineRule="auto"/>
        <w:ind w:firstLine="709"/>
        <w:jc w:val="both"/>
        <w:rPr>
          <w:rFonts w:ascii="Times New Roman" w:eastAsia="Times New Roman" w:hAnsi="Times New Roman" w:cs="Times New Roman"/>
          <w:sz w:val="26"/>
          <w:szCs w:val="26"/>
        </w:rPr>
      </w:pPr>
    </w:p>
    <w:p w:rsidR="000D52E5" w:rsidRPr="000D52E5" w:rsidRDefault="000D52E5" w:rsidP="000D52E5">
      <w:pPr>
        <w:ind w:firstLine="709"/>
        <w:jc w:val="center"/>
        <w:rPr>
          <w:rFonts w:ascii="Times New Roman" w:hAnsi="Times New Roman" w:cs="Times New Roman"/>
          <w:sz w:val="26"/>
          <w:szCs w:val="26"/>
        </w:rPr>
      </w:pPr>
      <w:r w:rsidRPr="000D52E5">
        <w:rPr>
          <w:rFonts w:ascii="Times New Roman" w:hAnsi="Times New Roman" w:cs="Times New Roman"/>
          <w:sz w:val="26"/>
          <w:szCs w:val="26"/>
        </w:rPr>
        <w:t>Раздел 1. Общие положения</w:t>
      </w:r>
    </w:p>
    <w:p w:rsidR="000D52E5" w:rsidRPr="000D52E5" w:rsidRDefault="000D52E5" w:rsidP="000D52E5">
      <w:pPr>
        <w:ind w:firstLine="709"/>
        <w:jc w:val="both"/>
        <w:rPr>
          <w:rFonts w:ascii="Times New Roman" w:hAnsi="Times New Roman" w:cs="Times New Roman"/>
          <w:sz w:val="26"/>
          <w:szCs w:val="26"/>
        </w:rPr>
      </w:pP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Таловский сельсовет Змеиногорского района </w:t>
      </w:r>
      <w:r w:rsidRPr="000D52E5">
        <w:rPr>
          <w:rFonts w:ascii="Times New Roman" w:eastAsia="Times New Roman" w:hAnsi="Times New Roman" w:cs="Times New Roman"/>
          <w:sz w:val="26"/>
          <w:szCs w:val="26"/>
        </w:rPr>
        <w:t>Алтайского края</w:t>
      </w:r>
      <w:r w:rsidRPr="000D52E5">
        <w:rPr>
          <w:rFonts w:ascii="Times New Roman" w:hAnsi="Times New Roman" w:cs="Times New Roman"/>
          <w:sz w:val="26"/>
          <w:szCs w:val="26"/>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3.</w:t>
      </w:r>
      <w:r w:rsidRPr="000D52E5">
        <w:rPr>
          <w:rFonts w:ascii="Times New Roman" w:hAnsi="Times New Roman" w:cs="Times New Roman"/>
          <w:sz w:val="26"/>
          <w:szCs w:val="26"/>
          <w:shd w:val="clear" w:color="auto" w:fill="FFFFFF"/>
        </w:rPr>
        <w:t xml:space="preserve"> Обязательные требования устанавливаются нормативными правовыми актами </w:t>
      </w:r>
      <w:r w:rsidRPr="000D52E5">
        <w:rPr>
          <w:rFonts w:ascii="Times New Roman" w:hAnsi="Times New Roman" w:cs="Times New Roman"/>
          <w:sz w:val="26"/>
          <w:szCs w:val="26"/>
        </w:rPr>
        <w:t xml:space="preserve">муниципального образования Таловский сельсовет Змеиногорского района </w:t>
      </w:r>
      <w:r w:rsidRPr="000D52E5">
        <w:rPr>
          <w:rFonts w:ascii="Times New Roman" w:eastAsia="Times New Roman" w:hAnsi="Times New Roman" w:cs="Times New Roman"/>
          <w:sz w:val="26"/>
          <w:szCs w:val="26"/>
        </w:rPr>
        <w:t>Алтайского края</w:t>
      </w:r>
      <w:r w:rsidRPr="000D52E5">
        <w:rPr>
          <w:rFonts w:ascii="Times New Roman" w:eastAsia="Times New Roman" w:hAnsi="Times New Roman" w:cs="Times New Roman"/>
          <w:i/>
          <w:sz w:val="26"/>
          <w:szCs w:val="26"/>
        </w:rPr>
        <w:t xml:space="preserve"> </w:t>
      </w:r>
      <w:r w:rsidRPr="000D52E5">
        <w:rPr>
          <w:rFonts w:ascii="Times New Roman" w:hAnsi="Times New Roman" w:cs="Times New Roman"/>
          <w:sz w:val="26"/>
          <w:szCs w:val="26"/>
        </w:rPr>
        <w:t>(далее соответственно – муниципальное образование, муниципальные акты) в соответствии с положениями Федерального закона № 247-ФЗ.</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Pr="000D52E5">
        <w:rPr>
          <w:rFonts w:ascii="Times New Roman" w:hAnsi="Times New Roman" w:cs="Times New Roman"/>
          <w:sz w:val="26"/>
          <w:szCs w:val="26"/>
          <w:shd w:val="clear" w:color="auto" w:fill="FFFFFF"/>
        </w:rPr>
        <w:lastRenderedPageBreak/>
        <w:t>Российской Федерации», публичным партнером по которым выступает муниципальное образование.</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размещению на сайте муниципального образования до принятия в сроки, установленные разделом 2 настоящего Порядка.</w:t>
      </w:r>
    </w:p>
    <w:p w:rsidR="000D52E5" w:rsidRPr="000D52E5" w:rsidRDefault="000D52E5" w:rsidP="000D52E5">
      <w:pPr>
        <w:jc w:val="center"/>
        <w:rPr>
          <w:rFonts w:ascii="Times New Roman" w:hAnsi="Times New Roman" w:cs="Times New Roman"/>
          <w:sz w:val="26"/>
          <w:szCs w:val="26"/>
          <w:shd w:val="clear" w:color="auto" w:fill="FFFFFF"/>
        </w:rPr>
      </w:pPr>
      <w:r w:rsidRPr="000D52E5">
        <w:rPr>
          <w:rFonts w:ascii="Times New Roman" w:hAnsi="Times New Roman" w:cs="Times New Roman"/>
          <w:sz w:val="26"/>
          <w:szCs w:val="26"/>
        </w:rPr>
        <w:t xml:space="preserve">Раздел 2. Порядок установления </w:t>
      </w:r>
      <w:r w:rsidRPr="000D52E5">
        <w:rPr>
          <w:rFonts w:ascii="Times New Roman" w:hAnsi="Times New Roman" w:cs="Times New Roman"/>
          <w:sz w:val="26"/>
          <w:szCs w:val="26"/>
          <w:shd w:val="clear" w:color="auto" w:fill="FFFFFF"/>
        </w:rPr>
        <w:t>обязательных требований</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10. В муниципальных актах, устанавливающих обязательные требования, должны быть определены:</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1) содержание обязательных требований (условия, ограничения, запреты, обязанности);</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2) лица, обязанные соблюдать обязательные требования;</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3) в зависимости от объекта установления обязательных требований:</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а) осуществляемая деятельность, совершаемые действия, в отношении которых устанавливаются обязательные требования;</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lastRenderedPageBreak/>
        <w:t>5) органы местного самоуправления муниципального образования, осуществляющие оценку соблюдения обязательных требований.</w:t>
      </w:r>
    </w:p>
    <w:p w:rsidR="000D52E5" w:rsidRPr="000D52E5" w:rsidRDefault="000D52E5" w:rsidP="000D52E5">
      <w:pPr>
        <w:ind w:firstLine="709"/>
        <w:jc w:val="both"/>
        <w:rPr>
          <w:rFonts w:ascii="Times New Roman" w:hAnsi="Times New Roman" w:cs="Times New Roman"/>
          <w:color w:val="FF0000"/>
          <w:sz w:val="26"/>
          <w:szCs w:val="26"/>
        </w:rPr>
      </w:pPr>
      <w:r w:rsidRPr="000D52E5">
        <w:rPr>
          <w:rFonts w:ascii="Times New Roman" w:hAnsi="Times New Roman" w:cs="Times New Roman"/>
          <w:sz w:val="26"/>
          <w:szCs w:val="26"/>
        </w:rPr>
        <w:t>11. Проекты муниципальных актов, содержащих обязательные требования,  подлежат размещению на официальном сайте муниципального образования в информационно-телекоммуникационной сети «Интернет» (далее – официальный сайт). Вместе с проектом одновременно размещается  информация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 о сроках приема замечаний по проекту, которые не могут составлять менее 10 календарных дней со дня размещения проекта муниципального акта на официальном сайте.</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12. По истечению срока, указанного в пункте 11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разъяснения автору предложения и (или) замечания в течение 30 календарных дней со дня регистрации соответствующего предложения и (или) замечания, в котором указываются основания такого несогласия.</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13.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14.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Таловский сельсовет Змеиногорского района </w:t>
      </w:r>
      <w:r w:rsidRPr="000D52E5">
        <w:rPr>
          <w:rFonts w:ascii="Times New Roman" w:eastAsia="Times New Roman" w:hAnsi="Times New Roman" w:cs="Times New Roman"/>
          <w:sz w:val="26"/>
          <w:szCs w:val="26"/>
        </w:rPr>
        <w:t>Алтайского края.</w:t>
      </w:r>
    </w:p>
    <w:p w:rsidR="000D52E5" w:rsidRPr="000D52E5" w:rsidRDefault="000D52E5" w:rsidP="000D52E5">
      <w:pPr>
        <w:jc w:val="center"/>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Раздел 3. Порядок оценки применения обязательных требований</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lastRenderedPageBreak/>
        <w:t>15. 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 предложению представителей предпринимательского сообщества, деятельность которых затрагивает муниципальный нормативной правовой акт.</w:t>
      </w:r>
    </w:p>
    <w:p w:rsidR="000D52E5" w:rsidRPr="000D52E5" w:rsidRDefault="000D52E5" w:rsidP="000D52E5">
      <w:pPr>
        <w:autoSpaceDE w:val="0"/>
        <w:autoSpaceDN w:val="0"/>
        <w:adjustRightInd w:val="0"/>
        <w:jc w:val="both"/>
        <w:rPr>
          <w:rFonts w:ascii="Times New Roman" w:hAnsi="Times New Roman" w:cs="Times New Roman"/>
          <w:sz w:val="26"/>
          <w:szCs w:val="26"/>
        </w:rPr>
      </w:pPr>
      <w:r w:rsidRPr="000D52E5">
        <w:rPr>
          <w:rFonts w:ascii="Times New Roman" w:hAnsi="Times New Roman" w:cs="Times New Roman"/>
          <w:sz w:val="26"/>
          <w:szCs w:val="26"/>
        </w:rPr>
        <w:tab/>
        <w:t>16. В предложении о проведении оценки регулирующего воздействия проектов муниципальных нормативных правовых актов должно быть указано:</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1) наименование субъекта, инициирующего проведение экспертизы, адрес, контактные данные (электронная почта, телефон);</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2) положение (положения) проекта МПА или действующего муниципального нормативного правового акта, вводящее (вводящие)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 xml:space="preserve">17. Результаты экспертизы муниципальных нормативных правовых актов и их проектов отражаются в заключении, которое направляется представителю предпринимательского сообщества, инициировавшему проведение экспертизы в течение 10 календарных дней после дня поступления предложения о проведении экспертизы. </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18. Заключение по результатам экспертизы муниципальных нормативных правовых актов размещается на официальном сайте.</w:t>
      </w:r>
    </w:p>
    <w:p w:rsidR="000D52E5" w:rsidRPr="000D52E5" w:rsidRDefault="000D52E5" w:rsidP="000D52E5">
      <w:pPr>
        <w:autoSpaceDE w:val="0"/>
        <w:autoSpaceDN w:val="0"/>
        <w:adjustRightInd w:val="0"/>
        <w:jc w:val="both"/>
        <w:rPr>
          <w:rFonts w:ascii="Times New Roman" w:hAnsi="Times New Roman" w:cs="Times New Roman"/>
          <w:sz w:val="26"/>
          <w:szCs w:val="26"/>
        </w:rPr>
      </w:pPr>
      <w:r w:rsidRPr="000D52E5">
        <w:rPr>
          <w:rFonts w:ascii="Times New Roman" w:hAnsi="Times New Roman" w:cs="Times New Roman"/>
          <w:sz w:val="26"/>
          <w:szCs w:val="26"/>
        </w:rPr>
        <w:tab/>
        <w:t>19.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орган местного самоуправления, разработавший проект и (или) нормативный правовой акт, готовит проект о внесении изменений в действующий муниципальный нормативный правовой акт или вносит изменения в проект нормативного правового акта, исключающие положения, необоснованно затрудняющие осуществление предпринимательской и инвестиционной деятельности. Указанные проекты размещаются на официальном сайте в порядке и сроки, указанные в пункте 11 настоящего Порядка.</w:t>
      </w:r>
    </w:p>
    <w:p w:rsidR="000D52E5" w:rsidRPr="000D52E5" w:rsidRDefault="000D52E5" w:rsidP="000D52E5">
      <w:pPr>
        <w:rPr>
          <w:rFonts w:ascii="Times New Roman" w:eastAsia="Times New Roman" w:hAnsi="Times New Roman" w:cs="Times New Roman"/>
          <w:sz w:val="26"/>
          <w:szCs w:val="26"/>
        </w:rPr>
      </w:pPr>
    </w:p>
    <w:p w:rsidR="000D52E5" w:rsidRPr="000D52E5" w:rsidRDefault="000D52E5" w:rsidP="000D52E5">
      <w:pPr>
        <w:spacing w:after="0" w:line="240" w:lineRule="auto"/>
        <w:jc w:val="both"/>
        <w:rPr>
          <w:rFonts w:ascii="Times New Roman" w:eastAsia="Times New Roman" w:hAnsi="Times New Roman" w:cs="Times New Roman"/>
          <w:sz w:val="26"/>
          <w:szCs w:val="26"/>
        </w:rPr>
      </w:pPr>
      <w:r w:rsidRPr="000D52E5">
        <w:rPr>
          <w:rFonts w:ascii="Times New Roman" w:eastAsia="Times New Roman" w:hAnsi="Times New Roman" w:cs="Times New Roman"/>
          <w:sz w:val="26"/>
          <w:szCs w:val="26"/>
        </w:rPr>
        <w:t xml:space="preserve">Глава сельсовета                                                                          </w:t>
      </w:r>
      <w:r>
        <w:rPr>
          <w:rFonts w:ascii="Times New Roman" w:eastAsia="Times New Roman" w:hAnsi="Times New Roman" w:cs="Times New Roman"/>
          <w:sz w:val="26"/>
          <w:szCs w:val="26"/>
        </w:rPr>
        <w:t xml:space="preserve">                   </w:t>
      </w:r>
      <w:r w:rsidRPr="000D52E5">
        <w:rPr>
          <w:rFonts w:ascii="Times New Roman" w:eastAsia="Times New Roman" w:hAnsi="Times New Roman" w:cs="Times New Roman"/>
          <w:sz w:val="26"/>
          <w:szCs w:val="26"/>
        </w:rPr>
        <w:t xml:space="preserve">  А.И. Зубов</w:t>
      </w:r>
    </w:p>
    <w:p w:rsidR="0072209E" w:rsidRPr="000D52E5" w:rsidRDefault="0072209E" w:rsidP="000D52E5">
      <w:pPr>
        <w:rPr>
          <w:rFonts w:ascii="Times New Roman" w:eastAsia="Times New Roman" w:hAnsi="Times New Roman" w:cs="Times New Roman"/>
          <w:sz w:val="24"/>
          <w:szCs w:val="24"/>
        </w:rPr>
      </w:pPr>
    </w:p>
    <w:sectPr w:rsidR="0072209E" w:rsidRPr="000D52E5" w:rsidSect="00CA6576">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0E" w:rsidRDefault="0014070E" w:rsidP="00F233C2">
      <w:pPr>
        <w:spacing w:after="0" w:line="240" w:lineRule="auto"/>
      </w:pPr>
      <w:r>
        <w:separator/>
      </w:r>
    </w:p>
  </w:endnote>
  <w:endnote w:type="continuationSeparator" w:id="1">
    <w:p w:rsidR="0014070E" w:rsidRDefault="0014070E"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0E" w:rsidRDefault="0014070E" w:rsidP="00F233C2">
      <w:pPr>
        <w:spacing w:after="0" w:line="240" w:lineRule="auto"/>
      </w:pPr>
      <w:r>
        <w:separator/>
      </w:r>
    </w:p>
  </w:footnote>
  <w:footnote w:type="continuationSeparator" w:id="1">
    <w:p w:rsidR="0014070E" w:rsidRDefault="0014070E" w:rsidP="00F233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2209E"/>
    <w:rsid w:val="00076E30"/>
    <w:rsid w:val="000942D5"/>
    <w:rsid w:val="000B5F9B"/>
    <w:rsid w:val="000D52E5"/>
    <w:rsid w:val="000F49A8"/>
    <w:rsid w:val="0014070E"/>
    <w:rsid w:val="00141536"/>
    <w:rsid w:val="00141EA4"/>
    <w:rsid w:val="0019125D"/>
    <w:rsid w:val="001A76AB"/>
    <w:rsid w:val="0024534D"/>
    <w:rsid w:val="00261FC1"/>
    <w:rsid w:val="00284660"/>
    <w:rsid w:val="002F10E2"/>
    <w:rsid w:val="002F4F5C"/>
    <w:rsid w:val="00325BEE"/>
    <w:rsid w:val="00343CDE"/>
    <w:rsid w:val="00346712"/>
    <w:rsid w:val="0035706E"/>
    <w:rsid w:val="00450EF9"/>
    <w:rsid w:val="004914A6"/>
    <w:rsid w:val="004C5E11"/>
    <w:rsid w:val="00642818"/>
    <w:rsid w:val="0072209E"/>
    <w:rsid w:val="00733A87"/>
    <w:rsid w:val="0078634C"/>
    <w:rsid w:val="007909F2"/>
    <w:rsid w:val="007D6A66"/>
    <w:rsid w:val="008133E0"/>
    <w:rsid w:val="00826240"/>
    <w:rsid w:val="0087340D"/>
    <w:rsid w:val="00926BE8"/>
    <w:rsid w:val="00965531"/>
    <w:rsid w:val="009D4EBE"/>
    <w:rsid w:val="00A31721"/>
    <w:rsid w:val="00A41A49"/>
    <w:rsid w:val="00AA5DC3"/>
    <w:rsid w:val="00AF5194"/>
    <w:rsid w:val="00B329D1"/>
    <w:rsid w:val="00B37D64"/>
    <w:rsid w:val="00B62530"/>
    <w:rsid w:val="00C74A0E"/>
    <w:rsid w:val="00CA6576"/>
    <w:rsid w:val="00CC54B0"/>
    <w:rsid w:val="00D311F1"/>
    <w:rsid w:val="00D563F2"/>
    <w:rsid w:val="00D64C8A"/>
    <w:rsid w:val="00D64F78"/>
    <w:rsid w:val="00D76074"/>
    <w:rsid w:val="00D904CC"/>
    <w:rsid w:val="00D9595C"/>
    <w:rsid w:val="00DD11D8"/>
    <w:rsid w:val="00E5051A"/>
    <w:rsid w:val="00E97D6A"/>
    <w:rsid w:val="00EC4F17"/>
    <w:rsid w:val="00F233C2"/>
    <w:rsid w:val="00F53D2F"/>
    <w:rsid w:val="00FB3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A87"/>
  </w:style>
  <w:style w:type="paragraph" w:styleId="4">
    <w:name w:val="heading 4"/>
    <w:basedOn w:val="a"/>
    <w:next w:val="a"/>
    <w:link w:val="40"/>
    <w:qFormat/>
    <w:rsid w:val="00A31721"/>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A31721"/>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qFormat/>
    <w:rsid w:val="00A31721"/>
    <w:pPr>
      <w:keepNext/>
      <w:spacing w:after="0" w:line="24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character" w:customStyle="1" w:styleId="40">
    <w:name w:val="Заголовок 4 Знак"/>
    <w:basedOn w:val="a0"/>
    <w:link w:val="4"/>
    <w:rsid w:val="00A31721"/>
    <w:rPr>
      <w:rFonts w:ascii="Times New Roman" w:eastAsia="Times New Roman" w:hAnsi="Times New Roman" w:cs="Times New Roman"/>
      <w:sz w:val="24"/>
      <w:szCs w:val="20"/>
    </w:rPr>
  </w:style>
  <w:style w:type="character" w:customStyle="1" w:styleId="60">
    <w:name w:val="Заголовок 6 Знак"/>
    <w:basedOn w:val="a0"/>
    <w:link w:val="6"/>
    <w:rsid w:val="00A31721"/>
    <w:rPr>
      <w:rFonts w:ascii="Times New Roman" w:eastAsia="Times New Roman" w:hAnsi="Times New Roman" w:cs="Times New Roman"/>
      <w:b/>
      <w:sz w:val="32"/>
      <w:szCs w:val="20"/>
    </w:rPr>
  </w:style>
  <w:style w:type="character" w:customStyle="1" w:styleId="90">
    <w:name w:val="Заголовок 9 Знак"/>
    <w:basedOn w:val="a0"/>
    <w:link w:val="9"/>
    <w:rsid w:val="00A31721"/>
    <w:rPr>
      <w:rFonts w:ascii="Times New Roman" w:eastAsia="Times New Roman" w:hAnsi="Times New Roman" w:cs="Times New Roman"/>
      <w:b/>
      <w:sz w:val="24"/>
      <w:szCs w:val="20"/>
    </w:rPr>
  </w:style>
  <w:style w:type="paragraph" w:styleId="a9">
    <w:name w:val="No Spacing"/>
    <w:uiPriority w:val="1"/>
    <w:qFormat/>
    <w:rsid w:val="00CA65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1721"/>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A31721"/>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qFormat/>
    <w:rsid w:val="00A31721"/>
    <w:pPr>
      <w:keepNext/>
      <w:spacing w:after="0" w:line="24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character" w:customStyle="1" w:styleId="40">
    <w:name w:val="Заголовок 4 Знак"/>
    <w:basedOn w:val="a0"/>
    <w:link w:val="4"/>
    <w:rsid w:val="00A31721"/>
    <w:rPr>
      <w:rFonts w:ascii="Times New Roman" w:eastAsia="Times New Roman" w:hAnsi="Times New Roman" w:cs="Times New Roman"/>
      <w:sz w:val="24"/>
      <w:szCs w:val="20"/>
    </w:rPr>
  </w:style>
  <w:style w:type="character" w:customStyle="1" w:styleId="60">
    <w:name w:val="Заголовок 6 Знак"/>
    <w:basedOn w:val="a0"/>
    <w:link w:val="6"/>
    <w:rsid w:val="00A31721"/>
    <w:rPr>
      <w:rFonts w:ascii="Times New Roman" w:eastAsia="Times New Roman" w:hAnsi="Times New Roman" w:cs="Times New Roman"/>
      <w:b/>
      <w:sz w:val="32"/>
      <w:szCs w:val="20"/>
    </w:rPr>
  </w:style>
  <w:style w:type="character" w:customStyle="1" w:styleId="90">
    <w:name w:val="Заголовок 9 Знак"/>
    <w:basedOn w:val="a0"/>
    <w:link w:val="9"/>
    <w:rsid w:val="00A31721"/>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393359">
      <w:bodyDiv w:val="1"/>
      <w:marLeft w:val="0"/>
      <w:marRight w:val="0"/>
      <w:marTop w:val="0"/>
      <w:marBottom w:val="0"/>
      <w:divBdr>
        <w:top w:val="none" w:sz="0" w:space="0" w:color="auto"/>
        <w:left w:val="none" w:sz="0" w:space="0" w:color="auto"/>
        <w:bottom w:val="none" w:sz="0" w:space="0" w:color="auto"/>
        <w:right w:val="none" w:sz="0" w:space="0" w:color="auto"/>
      </w:divBdr>
    </w:div>
    <w:div w:id="399326155">
      <w:bodyDiv w:val="1"/>
      <w:marLeft w:val="0"/>
      <w:marRight w:val="0"/>
      <w:marTop w:val="0"/>
      <w:marBottom w:val="0"/>
      <w:divBdr>
        <w:top w:val="none" w:sz="0" w:space="0" w:color="auto"/>
        <w:left w:val="none" w:sz="0" w:space="0" w:color="auto"/>
        <w:bottom w:val="none" w:sz="0" w:space="0" w:color="auto"/>
        <w:right w:val="none" w:sz="0" w:space="0" w:color="auto"/>
      </w:divBdr>
    </w:div>
    <w:div w:id="410934472">
      <w:bodyDiv w:val="1"/>
      <w:marLeft w:val="0"/>
      <w:marRight w:val="0"/>
      <w:marTop w:val="0"/>
      <w:marBottom w:val="0"/>
      <w:divBdr>
        <w:top w:val="none" w:sz="0" w:space="0" w:color="auto"/>
        <w:left w:val="none" w:sz="0" w:space="0" w:color="auto"/>
        <w:bottom w:val="none" w:sz="0" w:space="0" w:color="auto"/>
        <w:right w:val="none" w:sz="0" w:space="0" w:color="auto"/>
      </w:divBdr>
    </w:div>
    <w:div w:id="479932274">
      <w:bodyDiv w:val="1"/>
      <w:marLeft w:val="0"/>
      <w:marRight w:val="0"/>
      <w:marTop w:val="0"/>
      <w:marBottom w:val="0"/>
      <w:divBdr>
        <w:top w:val="none" w:sz="0" w:space="0" w:color="auto"/>
        <w:left w:val="none" w:sz="0" w:space="0" w:color="auto"/>
        <w:bottom w:val="none" w:sz="0" w:space="0" w:color="auto"/>
        <w:right w:val="none" w:sz="0" w:space="0" w:color="auto"/>
      </w:divBdr>
    </w:div>
    <w:div w:id="504713470">
      <w:bodyDiv w:val="1"/>
      <w:marLeft w:val="0"/>
      <w:marRight w:val="0"/>
      <w:marTop w:val="0"/>
      <w:marBottom w:val="0"/>
      <w:divBdr>
        <w:top w:val="none" w:sz="0" w:space="0" w:color="auto"/>
        <w:left w:val="none" w:sz="0" w:space="0" w:color="auto"/>
        <w:bottom w:val="none" w:sz="0" w:space="0" w:color="auto"/>
        <w:right w:val="none" w:sz="0" w:space="0" w:color="auto"/>
      </w:divBdr>
    </w:div>
    <w:div w:id="774515953">
      <w:bodyDiv w:val="1"/>
      <w:marLeft w:val="0"/>
      <w:marRight w:val="0"/>
      <w:marTop w:val="0"/>
      <w:marBottom w:val="0"/>
      <w:divBdr>
        <w:top w:val="none" w:sz="0" w:space="0" w:color="auto"/>
        <w:left w:val="none" w:sz="0" w:space="0" w:color="auto"/>
        <w:bottom w:val="none" w:sz="0" w:space="0" w:color="auto"/>
        <w:right w:val="none" w:sz="0" w:space="0" w:color="auto"/>
      </w:divBdr>
    </w:div>
    <w:div w:id="844781559">
      <w:bodyDiv w:val="1"/>
      <w:marLeft w:val="0"/>
      <w:marRight w:val="0"/>
      <w:marTop w:val="0"/>
      <w:marBottom w:val="0"/>
      <w:divBdr>
        <w:top w:val="none" w:sz="0" w:space="0" w:color="auto"/>
        <w:left w:val="none" w:sz="0" w:space="0" w:color="auto"/>
        <w:bottom w:val="none" w:sz="0" w:space="0" w:color="auto"/>
        <w:right w:val="none" w:sz="0" w:space="0" w:color="auto"/>
      </w:divBdr>
    </w:div>
    <w:div w:id="1021131742">
      <w:bodyDiv w:val="1"/>
      <w:marLeft w:val="0"/>
      <w:marRight w:val="0"/>
      <w:marTop w:val="0"/>
      <w:marBottom w:val="0"/>
      <w:divBdr>
        <w:top w:val="none" w:sz="0" w:space="0" w:color="auto"/>
        <w:left w:val="none" w:sz="0" w:space="0" w:color="auto"/>
        <w:bottom w:val="none" w:sz="0" w:space="0" w:color="auto"/>
        <w:right w:val="none" w:sz="0" w:space="0" w:color="auto"/>
      </w:divBdr>
    </w:div>
    <w:div w:id="1187135409">
      <w:bodyDiv w:val="1"/>
      <w:marLeft w:val="0"/>
      <w:marRight w:val="0"/>
      <w:marTop w:val="0"/>
      <w:marBottom w:val="0"/>
      <w:divBdr>
        <w:top w:val="none" w:sz="0" w:space="0" w:color="auto"/>
        <w:left w:val="none" w:sz="0" w:space="0" w:color="auto"/>
        <w:bottom w:val="none" w:sz="0" w:space="0" w:color="auto"/>
        <w:right w:val="none" w:sz="0" w:space="0" w:color="auto"/>
      </w:divBdr>
    </w:div>
    <w:div w:id="1247304961">
      <w:bodyDiv w:val="1"/>
      <w:marLeft w:val="0"/>
      <w:marRight w:val="0"/>
      <w:marTop w:val="0"/>
      <w:marBottom w:val="0"/>
      <w:divBdr>
        <w:top w:val="none" w:sz="0" w:space="0" w:color="auto"/>
        <w:left w:val="none" w:sz="0" w:space="0" w:color="auto"/>
        <w:bottom w:val="none" w:sz="0" w:space="0" w:color="auto"/>
        <w:right w:val="none" w:sz="0" w:space="0" w:color="auto"/>
      </w:divBdr>
    </w:div>
    <w:div w:id="1708917567">
      <w:bodyDiv w:val="1"/>
      <w:marLeft w:val="0"/>
      <w:marRight w:val="0"/>
      <w:marTop w:val="0"/>
      <w:marBottom w:val="0"/>
      <w:divBdr>
        <w:top w:val="none" w:sz="0" w:space="0" w:color="auto"/>
        <w:left w:val="none" w:sz="0" w:space="0" w:color="auto"/>
        <w:bottom w:val="none" w:sz="0" w:space="0" w:color="auto"/>
        <w:right w:val="none" w:sz="0" w:space="0" w:color="auto"/>
      </w:divBdr>
    </w:div>
    <w:div w:id="1719740024">
      <w:bodyDiv w:val="1"/>
      <w:marLeft w:val="0"/>
      <w:marRight w:val="0"/>
      <w:marTop w:val="0"/>
      <w:marBottom w:val="0"/>
      <w:divBdr>
        <w:top w:val="none" w:sz="0" w:space="0" w:color="auto"/>
        <w:left w:val="none" w:sz="0" w:space="0" w:color="auto"/>
        <w:bottom w:val="none" w:sz="0" w:space="0" w:color="auto"/>
        <w:right w:val="none" w:sz="0" w:space="0" w:color="auto"/>
      </w:divBdr>
    </w:div>
    <w:div w:id="207750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EC1E-C46C-4C27-B3E3-5CBE14E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1782</Words>
  <Characters>10160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Пользователь</cp:lastModifiedBy>
  <cp:revision>10</cp:revision>
  <cp:lastPrinted>2022-06-22T05:10:00Z</cp:lastPrinted>
  <dcterms:created xsi:type="dcterms:W3CDTF">2022-06-09T14:26:00Z</dcterms:created>
  <dcterms:modified xsi:type="dcterms:W3CDTF">2022-06-22T05:10:00Z</dcterms:modified>
</cp:coreProperties>
</file>